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D2" w:rsidRPr="0080604D" w:rsidRDefault="00EF04D2" w:rsidP="00EF04D2">
      <w:pPr>
        <w:spacing w:line="300" w:lineRule="exact"/>
        <w:jc w:val="center"/>
        <w:rPr>
          <w:b/>
          <w:snapToGrid w:val="0"/>
          <w:lang w:val="en-GB"/>
        </w:rPr>
      </w:pPr>
      <w:r w:rsidRPr="0080604D">
        <w:rPr>
          <w:b/>
          <w:snapToGrid w:val="0"/>
          <w:lang w:val="en-GB"/>
        </w:rPr>
        <w:t>ALLAMA IQBAL OPEN UNIVERSITY, ISLAMABAD</w:t>
      </w:r>
    </w:p>
    <w:p w:rsidR="00EF04D2" w:rsidRPr="0080604D" w:rsidRDefault="00EF04D2" w:rsidP="00EF04D2">
      <w:pPr>
        <w:jc w:val="center"/>
        <w:rPr>
          <w:b/>
          <w:snapToGrid w:val="0"/>
          <w:lang w:val="en-GB"/>
        </w:rPr>
      </w:pPr>
      <w:r w:rsidRPr="0080604D">
        <w:rPr>
          <w:b/>
          <w:snapToGrid w:val="0"/>
          <w:lang w:val="en-GB"/>
        </w:rPr>
        <w:t>(Department of Computer Science)</w:t>
      </w:r>
    </w:p>
    <w:p w:rsidR="00774F4B" w:rsidRPr="00C651EE" w:rsidRDefault="00774F4B" w:rsidP="00774F4B">
      <w:pPr>
        <w:jc w:val="center"/>
        <w:rPr>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6"/>
      </w:tblGrid>
      <w:tr w:rsidR="00774F4B" w:rsidRPr="00D952E6" w:rsidTr="00283B18">
        <w:trPr>
          <w:trHeight w:val="1916"/>
        </w:trPr>
        <w:tc>
          <w:tcPr>
            <w:tcW w:w="5000" w:type="pct"/>
          </w:tcPr>
          <w:p w:rsidR="00774F4B" w:rsidRPr="00283B18" w:rsidRDefault="00774F4B" w:rsidP="00283B18">
            <w:pPr>
              <w:pStyle w:val="Footer"/>
              <w:tabs>
                <w:tab w:val="clear" w:pos="4320"/>
                <w:tab w:val="clear" w:pos="8640"/>
                <w:tab w:val="left" w:pos="540"/>
              </w:tabs>
              <w:spacing w:before="120"/>
              <w:ind w:left="540" w:hanging="450"/>
              <w:jc w:val="center"/>
              <w:rPr>
                <w:b/>
                <w:sz w:val="28"/>
                <w:lang w:val="en-US" w:eastAsia="en-US"/>
              </w:rPr>
            </w:pPr>
            <w:r w:rsidRPr="00283B18">
              <w:rPr>
                <w:b/>
                <w:sz w:val="28"/>
                <w:lang w:val="en-US" w:eastAsia="en-US"/>
              </w:rPr>
              <w:t>WARNING</w:t>
            </w:r>
          </w:p>
          <w:p w:rsidR="00774F4B" w:rsidRPr="00283B18" w:rsidRDefault="00774F4B" w:rsidP="00283B18">
            <w:pPr>
              <w:tabs>
                <w:tab w:val="left" w:pos="540"/>
              </w:tabs>
              <w:ind w:left="547" w:right="187" w:hanging="547"/>
              <w:jc w:val="both"/>
              <w:rPr>
                <w:b/>
                <w:sz w:val="22"/>
                <w:szCs w:val="22"/>
              </w:rPr>
            </w:pPr>
            <w:r w:rsidRPr="00283B18">
              <w:rPr>
                <w:b/>
                <w:sz w:val="22"/>
                <w:szCs w:val="22"/>
              </w:rPr>
              <w:t>1.</w:t>
            </w:r>
            <w:r w:rsidRPr="00283B18">
              <w:rPr>
                <w:b/>
                <w:sz w:val="22"/>
                <w:szCs w:val="22"/>
              </w:rPr>
              <w:tab/>
              <w:t>PLAGIARISM OR HIRING OF GHOST WRITER(S) FOR SOLVING THE ASSIGNMENT(S) WILL DEBAR THE STUDENT FROM AWARD OF DEGREE/CERTIFICATE, IF FOUND AT ANY STAGE.</w:t>
            </w:r>
          </w:p>
          <w:p w:rsidR="00774F4B" w:rsidRPr="00283B18" w:rsidRDefault="00774F4B" w:rsidP="00283B18">
            <w:pPr>
              <w:tabs>
                <w:tab w:val="left" w:pos="540"/>
              </w:tabs>
              <w:ind w:left="547" w:right="187" w:hanging="547"/>
              <w:jc w:val="both"/>
              <w:rPr>
                <w:b/>
                <w:sz w:val="28"/>
              </w:rPr>
            </w:pPr>
            <w:r w:rsidRPr="00283B18">
              <w:rPr>
                <w:b/>
                <w:sz w:val="22"/>
                <w:szCs w:val="22"/>
              </w:rPr>
              <w:t>2.</w:t>
            </w:r>
            <w:r w:rsidRPr="00283B18">
              <w:rPr>
                <w:b/>
                <w:sz w:val="22"/>
                <w:szCs w:val="22"/>
              </w:rPr>
              <w:tab/>
              <w:t>SUBMITTING ASSIGNMENT(S) BORROWED OR STOLEN FROM OTHER(S) AS ONE’S OWN WILL BE PENALIZED AS DEFINED IN “AIOU PLAGIARISM POLICY”.</w:t>
            </w:r>
          </w:p>
        </w:tc>
      </w:tr>
    </w:tbl>
    <w:p w:rsidR="00774F4B" w:rsidRPr="00774F4B" w:rsidRDefault="00774F4B" w:rsidP="00774F4B">
      <w:pPr>
        <w:tabs>
          <w:tab w:val="left" w:pos="1152"/>
          <w:tab w:val="right" w:pos="7920"/>
        </w:tabs>
        <w:jc w:val="both"/>
        <w:rPr>
          <w:b/>
          <w:snapToGrid w:val="0"/>
          <w:sz w:val="6"/>
          <w:szCs w:val="6"/>
        </w:rPr>
      </w:pPr>
    </w:p>
    <w:p w:rsidR="00EF04D2" w:rsidRPr="00774F4B" w:rsidRDefault="00EF04D2" w:rsidP="00774F4B">
      <w:pPr>
        <w:tabs>
          <w:tab w:val="left" w:pos="1152"/>
          <w:tab w:val="right" w:pos="7920"/>
        </w:tabs>
        <w:jc w:val="both"/>
        <w:rPr>
          <w:b/>
          <w:snapToGrid w:val="0"/>
          <w:lang w:val="en-GB"/>
        </w:rPr>
      </w:pPr>
      <w:r w:rsidRPr="00774F4B">
        <w:rPr>
          <w:b/>
          <w:snapToGrid w:val="0"/>
          <w:lang w:val="en-GB"/>
        </w:rPr>
        <w:t>Course: Office Automation (9442)</w:t>
      </w:r>
      <w:r w:rsidR="00BF4227" w:rsidRPr="00774F4B">
        <w:rPr>
          <w:b/>
          <w:snapToGrid w:val="0"/>
          <w:lang w:val="en-GB"/>
        </w:rPr>
        <w:tab/>
      </w:r>
      <w:r w:rsidRPr="00774F4B">
        <w:rPr>
          <w:b/>
          <w:snapToGrid w:val="0"/>
          <w:lang w:val="en-GB"/>
        </w:rPr>
        <w:t>Semester: Spring, 202</w:t>
      </w:r>
      <w:r w:rsidR="00BF4227" w:rsidRPr="00774F4B">
        <w:rPr>
          <w:b/>
          <w:snapToGrid w:val="0"/>
          <w:lang w:val="en-GB"/>
        </w:rPr>
        <w:t>5</w:t>
      </w:r>
    </w:p>
    <w:p w:rsidR="00774F4B" w:rsidRPr="00774F4B" w:rsidRDefault="00EF04D2" w:rsidP="00774F4B">
      <w:pPr>
        <w:tabs>
          <w:tab w:val="right" w:pos="7920"/>
        </w:tabs>
        <w:rPr>
          <w:b/>
          <w:snapToGrid w:val="0"/>
          <w:lang w:val="en-GB"/>
        </w:rPr>
      </w:pPr>
      <w:r w:rsidRPr="00774F4B">
        <w:rPr>
          <w:b/>
          <w:snapToGrid w:val="0"/>
          <w:lang w:val="en-GB"/>
        </w:rPr>
        <w:t>Level: Bachelor</w:t>
      </w:r>
    </w:p>
    <w:p w:rsidR="00774F4B" w:rsidRDefault="00774F4B" w:rsidP="00774F4B">
      <w:pPr>
        <w:tabs>
          <w:tab w:val="left" w:pos="540"/>
        </w:tabs>
        <w:jc w:val="center"/>
        <w:rPr>
          <w:b/>
        </w:rPr>
      </w:pPr>
    </w:p>
    <w:p w:rsidR="00774F4B" w:rsidRPr="00466534" w:rsidRDefault="00774F4B" w:rsidP="00774F4B">
      <w:pPr>
        <w:tabs>
          <w:tab w:val="left" w:pos="540"/>
        </w:tabs>
        <w:jc w:val="center"/>
        <w:rPr>
          <w:b/>
        </w:rPr>
      </w:pPr>
      <w:r w:rsidRPr="00466534">
        <w:rPr>
          <w:b/>
        </w:rPr>
        <w:t>Please read the following instructions for writing your assignments. (AD, BS, BEd, MA/MSc, MEd) (ODL Mode)</w:t>
      </w:r>
    </w:p>
    <w:p w:rsidR="00774F4B" w:rsidRPr="00466534" w:rsidRDefault="00774F4B" w:rsidP="00774F4B">
      <w:pPr>
        <w:tabs>
          <w:tab w:val="left" w:pos="540"/>
        </w:tabs>
        <w:rPr>
          <w:bCs/>
        </w:rPr>
      </w:pPr>
    </w:p>
    <w:p w:rsidR="00774F4B" w:rsidRPr="00466534" w:rsidRDefault="00774F4B" w:rsidP="00774F4B">
      <w:pPr>
        <w:tabs>
          <w:tab w:val="left" w:pos="540"/>
        </w:tabs>
        <w:ind w:left="540" w:hanging="540"/>
        <w:jc w:val="both"/>
        <w:rPr>
          <w:bCs/>
        </w:rPr>
      </w:pPr>
      <w:r w:rsidRPr="00466534">
        <w:rPr>
          <w:bCs/>
        </w:rPr>
        <w:t>1.</w:t>
      </w:r>
      <w:r w:rsidRPr="00466534">
        <w:rPr>
          <w:bCs/>
        </w:rPr>
        <w:tab/>
        <w:t>All questions are compulsory and carry equal marks but within a question, the marks are distributed according to its requirements.</w:t>
      </w:r>
    </w:p>
    <w:p w:rsidR="00774F4B" w:rsidRPr="00466534" w:rsidRDefault="00774F4B" w:rsidP="00774F4B">
      <w:pPr>
        <w:tabs>
          <w:tab w:val="left" w:pos="540"/>
        </w:tabs>
        <w:ind w:left="540" w:hanging="540"/>
        <w:jc w:val="both"/>
        <w:rPr>
          <w:bCs/>
        </w:rPr>
      </w:pPr>
      <w:r w:rsidRPr="00466534">
        <w:rPr>
          <w:bCs/>
        </w:rPr>
        <w:t>2.</w:t>
      </w:r>
      <w:r w:rsidRPr="00466534">
        <w:rPr>
          <w:bCs/>
        </w:rPr>
        <w:tab/>
        <w:t>Read the question carefully and then answer it according to the requirements of the question.</w:t>
      </w:r>
    </w:p>
    <w:p w:rsidR="00774F4B" w:rsidRPr="00466534" w:rsidRDefault="00774F4B" w:rsidP="00774F4B">
      <w:pPr>
        <w:tabs>
          <w:tab w:val="left" w:pos="540"/>
        </w:tabs>
        <w:ind w:left="540" w:hanging="540"/>
        <w:jc w:val="both"/>
        <w:rPr>
          <w:bCs/>
        </w:rPr>
      </w:pPr>
      <w:r w:rsidRPr="00466534">
        <w:rPr>
          <w:bCs/>
        </w:rPr>
        <w:t>3.</w:t>
      </w:r>
      <w:r w:rsidRPr="00466534">
        <w:rPr>
          <w:bCs/>
        </w:rPr>
        <w:tab/>
        <w:t>Avoid irrelevant discussion/information and reproducing from books, study guide or allied material.</w:t>
      </w:r>
    </w:p>
    <w:p w:rsidR="00774F4B" w:rsidRPr="00466534" w:rsidRDefault="00774F4B" w:rsidP="00774F4B">
      <w:pPr>
        <w:tabs>
          <w:tab w:val="left" w:pos="540"/>
        </w:tabs>
        <w:ind w:left="540" w:hanging="540"/>
        <w:jc w:val="both"/>
        <w:rPr>
          <w:bCs/>
        </w:rPr>
      </w:pPr>
      <w:r w:rsidRPr="00466534">
        <w:rPr>
          <w:bCs/>
        </w:rPr>
        <w:t>4.</w:t>
      </w:r>
      <w:r w:rsidRPr="00466534">
        <w:rPr>
          <w:bCs/>
        </w:rPr>
        <w:tab/>
        <w:t>Hand written scanned assignments are not acceptable. However, the students who attempt their assignments in Urdu/Arabic may upload a scanned copy of their hand written assignments (in PDF format) on University LMS. The size of the file should not exceed 5 MB.</w:t>
      </w:r>
    </w:p>
    <w:p w:rsidR="00774F4B" w:rsidRPr="00466534" w:rsidRDefault="00774F4B" w:rsidP="00774F4B">
      <w:pPr>
        <w:tabs>
          <w:tab w:val="left" w:pos="540"/>
        </w:tabs>
        <w:ind w:left="540" w:hanging="540"/>
        <w:jc w:val="both"/>
        <w:rPr>
          <w:bCs/>
        </w:rPr>
      </w:pPr>
      <w:r w:rsidRPr="00466534">
        <w:rPr>
          <w:bCs/>
        </w:rPr>
        <w:t>5.</w:t>
      </w:r>
      <w:r w:rsidRPr="00466534">
        <w:rPr>
          <w:bCs/>
        </w:rPr>
        <w:tab/>
        <w:t>Upload your typed (in Word or PDF format) assignments on or before the due date.</w:t>
      </w:r>
    </w:p>
    <w:p w:rsidR="00774F4B" w:rsidRPr="00466534" w:rsidRDefault="00774F4B" w:rsidP="00774F4B">
      <w:pPr>
        <w:tabs>
          <w:tab w:val="left" w:pos="540"/>
        </w:tabs>
        <w:ind w:left="540" w:hanging="540"/>
        <w:jc w:val="both"/>
        <w:rPr>
          <w:bCs/>
        </w:rPr>
      </w:pPr>
      <w:r w:rsidRPr="00466534">
        <w:rPr>
          <w:bCs/>
        </w:rPr>
        <w:t>6.</w:t>
      </w:r>
      <w:r w:rsidRPr="00466534">
        <w:rPr>
          <w:bCs/>
        </w:rPr>
        <w:tab/>
        <w:t>Your own analysis and synthesis will be appreciated.</w:t>
      </w:r>
    </w:p>
    <w:p w:rsidR="00774F4B" w:rsidRPr="00466534" w:rsidRDefault="00774F4B" w:rsidP="00774F4B">
      <w:pPr>
        <w:tabs>
          <w:tab w:val="left" w:pos="540"/>
        </w:tabs>
        <w:ind w:left="540" w:hanging="540"/>
        <w:rPr>
          <w:bCs/>
          <w:rtl/>
        </w:rPr>
      </w:pPr>
      <w:r w:rsidRPr="00466534">
        <w:rPr>
          <w:bCs/>
        </w:rPr>
        <w:t>7.</w:t>
      </w:r>
      <w:r w:rsidRPr="00466534">
        <w:rPr>
          <w:bCs/>
        </w:rPr>
        <w:tab/>
        <w:t>Late assignments can't be uploaded at LMS.</w:t>
      </w:r>
    </w:p>
    <w:p w:rsidR="00774F4B" w:rsidRDefault="00774F4B" w:rsidP="00774F4B">
      <w:pPr>
        <w:pBdr>
          <w:bottom w:val="single" w:sz="4" w:space="1" w:color="auto"/>
        </w:pBdr>
        <w:tabs>
          <w:tab w:val="right" w:pos="7920"/>
        </w:tabs>
        <w:rPr>
          <w:b/>
          <w:rtl/>
        </w:rPr>
      </w:pPr>
    </w:p>
    <w:p w:rsidR="00774F4B" w:rsidRPr="00774F4B" w:rsidRDefault="00774F4B" w:rsidP="00774F4B">
      <w:pPr>
        <w:tabs>
          <w:tab w:val="right" w:pos="7920"/>
        </w:tabs>
        <w:rPr>
          <w:b/>
          <w:snapToGrid w:val="0"/>
          <w:lang w:val="en-GB"/>
        </w:rPr>
      </w:pPr>
    </w:p>
    <w:p w:rsidR="002973D9" w:rsidRDefault="00EF04D2" w:rsidP="00774F4B">
      <w:pPr>
        <w:tabs>
          <w:tab w:val="right" w:pos="7920"/>
        </w:tabs>
        <w:rPr>
          <w:b/>
          <w:snapToGrid w:val="0"/>
          <w:lang w:val="en-GB"/>
        </w:rPr>
      </w:pPr>
      <w:r w:rsidRPr="00774F4B">
        <w:rPr>
          <w:b/>
          <w:snapToGrid w:val="0"/>
          <w:lang w:val="en-GB"/>
        </w:rPr>
        <w:t>Total Marks: 100</w:t>
      </w:r>
      <w:r w:rsidR="00774F4B" w:rsidRPr="00774F4B">
        <w:rPr>
          <w:b/>
          <w:snapToGrid w:val="0"/>
          <w:lang w:val="en-GB"/>
        </w:rPr>
        <w:tab/>
      </w:r>
      <w:r w:rsidR="002973D9" w:rsidRPr="00774F4B">
        <w:rPr>
          <w:b/>
          <w:snapToGrid w:val="0"/>
          <w:lang w:val="en-GB"/>
        </w:rPr>
        <w:t>Passing Marks: 50</w:t>
      </w:r>
    </w:p>
    <w:p w:rsidR="00EF04D2" w:rsidRPr="00774F4B" w:rsidRDefault="00EF04D2" w:rsidP="00EF04D2">
      <w:pPr>
        <w:jc w:val="center"/>
        <w:rPr>
          <w:b/>
          <w:snapToGrid w:val="0"/>
          <w:sz w:val="28"/>
          <w:szCs w:val="28"/>
          <w:lang w:val="en-GB"/>
        </w:rPr>
      </w:pPr>
      <w:r w:rsidRPr="00774F4B">
        <w:rPr>
          <w:b/>
          <w:snapToGrid w:val="0"/>
          <w:sz w:val="28"/>
          <w:szCs w:val="28"/>
          <w:lang w:val="en-GB"/>
        </w:rPr>
        <w:t>ASSIGNMENT No. 1</w:t>
      </w:r>
    </w:p>
    <w:p w:rsidR="00256566" w:rsidRDefault="00256566" w:rsidP="00256566">
      <w:pPr>
        <w:pBdr>
          <w:bottom w:val="single" w:sz="12" w:space="1" w:color="auto"/>
        </w:pBdr>
        <w:jc w:val="both"/>
        <w:rPr>
          <w:b/>
          <w:i/>
          <w:sz w:val="20"/>
          <w:szCs w:val="20"/>
        </w:rPr>
      </w:pPr>
    </w:p>
    <w:p w:rsidR="00256566" w:rsidRPr="00256566" w:rsidRDefault="00256566" w:rsidP="00256566">
      <w:pPr>
        <w:pBdr>
          <w:bottom w:val="single" w:sz="12" w:space="1" w:color="auto"/>
        </w:pBdr>
        <w:jc w:val="both"/>
        <w:rPr>
          <w:b/>
          <w:i/>
          <w:sz w:val="20"/>
          <w:szCs w:val="20"/>
        </w:rPr>
      </w:pPr>
      <w:r w:rsidRPr="00256566">
        <w:rPr>
          <w:b/>
          <w:i/>
          <w:sz w:val="20"/>
          <w:szCs w:val="20"/>
        </w:rPr>
        <w:t>Note: All questions carry equal marks.</w:t>
      </w:r>
    </w:p>
    <w:tbl>
      <w:tblPr>
        <w:tblW w:w="5000" w:type="pct"/>
        <w:tblLook w:val="04A0"/>
      </w:tblPr>
      <w:tblGrid>
        <w:gridCol w:w="422"/>
        <w:gridCol w:w="7131"/>
        <w:gridCol w:w="583"/>
      </w:tblGrid>
      <w:tr w:rsidR="00946D07" w:rsidRPr="00BF4227" w:rsidTr="00256566">
        <w:trPr>
          <w:trHeight w:val="854"/>
        </w:trPr>
        <w:tc>
          <w:tcPr>
            <w:tcW w:w="228" w:type="pct"/>
            <w:shd w:val="clear" w:color="auto" w:fill="auto"/>
          </w:tcPr>
          <w:p w:rsidR="00946D07" w:rsidRPr="00BF4227" w:rsidRDefault="00946D07" w:rsidP="00AB5002">
            <w:pPr>
              <w:tabs>
                <w:tab w:val="left" w:pos="540"/>
              </w:tabs>
              <w:ind w:left="-22" w:right="-96"/>
              <w:jc w:val="both"/>
              <w:rPr>
                <w:sz w:val="22"/>
                <w:szCs w:val="22"/>
              </w:rPr>
            </w:pPr>
            <w:r w:rsidRPr="00BF4227">
              <w:rPr>
                <w:sz w:val="22"/>
                <w:szCs w:val="22"/>
              </w:rPr>
              <w:t>Q</w:t>
            </w:r>
            <w:r w:rsidR="00774F4B">
              <w:rPr>
                <w:sz w:val="22"/>
                <w:szCs w:val="22"/>
              </w:rPr>
              <w:t>.</w:t>
            </w:r>
            <w:r w:rsidRPr="00BF4227">
              <w:rPr>
                <w:sz w:val="22"/>
                <w:szCs w:val="22"/>
              </w:rPr>
              <w:t>1</w:t>
            </w:r>
          </w:p>
        </w:tc>
        <w:tc>
          <w:tcPr>
            <w:tcW w:w="4486" w:type="pct"/>
            <w:shd w:val="clear" w:color="auto" w:fill="auto"/>
          </w:tcPr>
          <w:p w:rsidR="00BF4227" w:rsidRPr="00BF4227" w:rsidRDefault="00BF4227" w:rsidP="00256566">
            <w:pPr>
              <w:pStyle w:val="Default"/>
              <w:numPr>
                <w:ilvl w:val="0"/>
                <w:numId w:val="17"/>
              </w:numPr>
              <w:ind w:left="448" w:hanging="448"/>
              <w:jc w:val="both"/>
              <w:rPr>
                <w:sz w:val="22"/>
                <w:szCs w:val="22"/>
              </w:rPr>
            </w:pPr>
            <w:r w:rsidRPr="00BF4227">
              <w:rPr>
                <w:sz w:val="22"/>
                <w:szCs w:val="22"/>
              </w:rPr>
              <w:t>Describe the procedure of changing the line spacing of a specific paragraph in word document using different choices.</w:t>
            </w:r>
          </w:p>
          <w:p w:rsidR="00946D07" w:rsidRPr="00BF4227" w:rsidRDefault="00946D07" w:rsidP="00256566">
            <w:pPr>
              <w:pStyle w:val="Default"/>
              <w:numPr>
                <w:ilvl w:val="0"/>
                <w:numId w:val="17"/>
              </w:numPr>
              <w:ind w:left="448" w:hanging="448"/>
              <w:jc w:val="both"/>
              <w:rPr>
                <w:sz w:val="22"/>
                <w:szCs w:val="22"/>
              </w:rPr>
            </w:pPr>
            <w:r w:rsidRPr="00BF4227">
              <w:rPr>
                <w:sz w:val="22"/>
                <w:szCs w:val="22"/>
              </w:rPr>
              <w:t xml:space="preserve">Create a document having many pages of text. Apply the Change Text Case formatting using its different </w:t>
            </w:r>
            <w:r w:rsidR="00BF4227" w:rsidRPr="00BF4227">
              <w:rPr>
                <w:sz w:val="22"/>
                <w:szCs w:val="22"/>
              </w:rPr>
              <w:t>options</w:t>
            </w:r>
            <w:r w:rsidRPr="00BF4227">
              <w:rPr>
                <w:sz w:val="22"/>
                <w:szCs w:val="22"/>
              </w:rPr>
              <w:t xml:space="preserve"> and describe it.</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647"/>
        </w:trPr>
        <w:tc>
          <w:tcPr>
            <w:tcW w:w="228" w:type="pct"/>
            <w:shd w:val="clear" w:color="auto" w:fill="auto"/>
          </w:tcPr>
          <w:p w:rsidR="00946D07" w:rsidRPr="00BF4227" w:rsidRDefault="00946D07" w:rsidP="00946D07">
            <w:pPr>
              <w:tabs>
                <w:tab w:val="left" w:pos="540"/>
              </w:tabs>
              <w:ind w:left="-22" w:right="-96"/>
              <w:jc w:val="both"/>
              <w:rPr>
                <w:sz w:val="22"/>
                <w:szCs w:val="22"/>
              </w:rPr>
            </w:pPr>
            <w:r w:rsidRPr="00BF4227">
              <w:rPr>
                <w:sz w:val="22"/>
                <w:szCs w:val="22"/>
              </w:rPr>
              <w:lastRenderedPageBreak/>
              <w:t>Q</w:t>
            </w:r>
            <w:r w:rsidR="00774F4B">
              <w:rPr>
                <w:sz w:val="22"/>
                <w:szCs w:val="22"/>
              </w:rPr>
              <w:t>.</w:t>
            </w:r>
            <w:r w:rsidRPr="00BF4227">
              <w:rPr>
                <w:sz w:val="22"/>
                <w:szCs w:val="22"/>
              </w:rPr>
              <w:t>2</w:t>
            </w:r>
          </w:p>
        </w:tc>
        <w:tc>
          <w:tcPr>
            <w:tcW w:w="4486" w:type="pct"/>
            <w:shd w:val="clear" w:color="auto" w:fill="auto"/>
          </w:tcPr>
          <w:p w:rsidR="00BF4227" w:rsidRPr="00BF4227" w:rsidRDefault="00BF4227" w:rsidP="00256566">
            <w:pPr>
              <w:pStyle w:val="Default"/>
              <w:numPr>
                <w:ilvl w:val="0"/>
                <w:numId w:val="28"/>
              </w:numPr>
              <w:ind w:left="448" w:hanging="448"/>
              <w:jc w:val="both"/>
              <w:rPr>
                <w:sz w:val="22"/>
                <w:szCs w:val="22"/>
              </w:rPr>
            </w:pPr>
            <w:r w:rsidRPr="00BF4227">
              <w:rPr>
                <w:sz w:val="22"/>
                <w:szCs w:val="22"/>
              </w:rPr>
              <w:t>Create a word document, with the help of bullets and numbering explain the idea of Hanging in the topic of Indentation.</w:t>
            </w:r>
          </w:p>
          <w:p w:rsidR="00BF4227" w:rsidRPr="00BF4227" w:rsidRDefault="00BF4227" w:rsidP="00256566">
            <w:pPr>
              <w:pStyle w:val="Default"/>
              <w:numPr>
                <w:ilvl w:val="0"/>
                <w:numId w:val="28"/>
              </w:numPr>
              <w:ind w:left="448" w:hanging="448"/>
              <w:jc w:val="both"/>
              <w:rPr>
                <w:sz w:val="22"/>
                <w:szCs w:val="22"/>
              </w:rPr>
            </w:pPr>
            <w:r w:rsidRPr="00BF4227">
              <w:rPr>
                <w:sz w:val="22"/>
                <w:szCs w:val="22"/>
              </w:rPr>
              <w:t>Describe the procedure Describe the procedure of changing the color and theme of a word document using different choices.</w:t>
            </w:r>
          </w:p>
          <w:p w:rsidR="00946D07" w:rsidRPr="00BF4227" w:rsidRDefault="00946D07" w:rsidP="00256566">
            <w:pPr>
              <w:pStyle w:val="Default"/>
              <w:numPr>
                <w:ilvl w:val="0"/>
                <w:numId w:val="28"/>
              </w:numPr>
              <w:ind w:left="448" w:hanging="448"/>
              <w:jc w:val="both"/>
              <w:rPr>
                <w:sz w:val="22"/>
                <w:szCs w:val="22"/>
              </w:rPr>
            </w:pPr>
            <w:r w:rsidRPr="00BF4227">
              <w:rPr>
                <w:sz w:val="22"/>
                <w:szCs w:val="22"/>
              </w:rPr>
              <w:t xml:space="preserve">Make a MS-Word template for IEEE research paper format, that contains all the </w:t>
            </w:r>
            <w:r w:rsidR="00BF4227" w:rsidRPr="00BF4227">
              <w:rPr>
                <w:sz w:val="22"/>
                <w:szCs w:val="22"/>
              </w:rPr>
              <w:t>requirements</w:t>
            </w:r>
            <w:r w:rsidRPr="00BF4227">
              <w:rPr>
                <w:sz w:val="22"/>
                <w:szCs w:val="22"/>
              </w:rPr>
              <w:t xml:space="preserve"> for writing an IEEE research paper by default [hints: format is available on internet].</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260"/>
        </w:trPr>
        <w:tc>
          <w:tcPr>
            <w:tcW w:w="228" w:type="pct"/>
            <w:shd w:val="clear" w:color="auto" w:fill="auto"/>
          </w:tcPr>
          <w:p w:rsidR="00946D07" w:rsidRPr="00BF4227" w:rsidRDefault="00946D07" w:rsidP="00946D07">
            <w:pPr>
              <w:tabs>
                <w:tab w:val="left" w:pos="540"/>
              </w:tabs>
              <w:ind w:left="-22" w:right="-96"/>
              <w:jc w:val="both"/>
              <w:rPr>
                <w:sz w:val="22"/>
                <w:szCs w:val="22"/>
              </w:rPr>
            </w:pPr>
            <w:r w:rsidRPr="00BF4227">
              <w:rPr>
                <w:sz w:val="22"/>
                <w:szCs w:val="22"/>
              </w:rPr>
              <w:t>Q</w:t>
            </w:r>
            <w:r w:rsidR="00774F4B">
              <w:rPr>
                <w:sz w:val="22"/>
                <w:szCs w:val="22"/>
              </w:rPr>
              <w:t>.</w:t>
            </w:r>
            <w:r w:rsidRPr="00BF4227">
              <w:rPr>
                <w:sz w:val="22"/>
                <w:szCs w:val="22"/>
              </w:rPr>
              <w:t>3</w:t>
            </w:r>
          </w:p>
        </w:tc>
        <w:tc>
          <w:tcPr>
            <w:tcW w:w="4486" w:type="pct"/>
            <w:shd w:val="clear" w:color="auto" w:fill="auto"/>
          </w:tcPr>
          <w:p w:rsidR="00BF4227" w:rsidRPr="00BF4227" w:rsidRDefault="00BF4227" w:rsidP="00256566">
            <w:pPr>
              <w:pStyle w:val="Default"/>
              <w:numPr>
                <w:ilvl w:val="0"/>
                <w:numId w:val="19"/>
              </w:numPr>
              <w:ind w:left="448" w:hanging="448"/>
              <w:jc w:val="both"/>
              <w:rPr>
                <w:sz w:val="22"/>
                <w:szCs w:val="22"/>
              </w:rPr>
            </w:pPr>
            <w:r w:rsidRPr="00BF4227">
              <w:rPr>
                <w:sz w:val="22"/>
                <w:szCs w:val="22"/>
              </w:rPr>
              <w:t xml:space="preserve">Design organizational hierarchy (pattern) of any business firm using smart art techniques. </w:t>
            </w:r>
          </w:p>
          <w:p w:rsidR="00946D07" w:rsidRPr="00BF4227" w:rsidRDefault="00BF4227" w:rsidP="00256566">
            <w:pPr>
              <w:pStyle w:val="Default"/>
              <w:numPr>
                <w:ilvl w:val="0"/>
                <w:numId w:val="19"/>
              </w:numPr>
              <w:ind w:left="448" w:hanging="448"/>
              <w:jc w:val="both"/>
              <w:rPr>
                <w:sz w:val="22"/>
                <w:szCs w:val="22"/>
              </w:rPr>
            </w:pPr>
            <w:r w:rsidRPr="00BF4227">
              <w:rPr>
                <w:sz w:val="22"/>
                <w:szCs w:val="22"/>
              </w:rPr>
              <w:t>Design an organizational chart of any company using different techniques studied in the Chart section.</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944"/>
        </w:trPr>
        <w:tc>
          <w:tcPr>
            <w:tcW w:w="228" w:type="pct"/>
            <w:shd w:val="clear" w:color="auto" w:fill="auto"/>
          </w:tcPr>
          <w:p w:rsidR="00946D07" w:rsidRPr="00BF4227" w:rsidRDefault="00946D07" w:rsidP="00946D07">
            <w:pPr>
              <w:tabs>
                <w:tab w:val="left" w:pos="540"/>
              </w:tabs>
              <w:ind w:left="-22" w:right="-96"/>
              <w:jc w:val="both"/>
              <w:rPr>
                <w:sz w:val="22"/>
                <w:szCs w:val="22"/>
              </w:rPr>
            </w:pPr>
            <w:r w:rsidRPr="00BF4227">
              <w:rPr>
                <w:sz w:val="22"/>
                <w:szCs w:val="22"/>
              </w:rPr>
              <w:t>Q</w:t>
            </w:r>
            <w:r w:rsidR="00774F4B">
              <w:rPr>
                <w:sz w:val="22"/>
                <w:szCs w:val="22"/>
              </w:rPr>
              <w:t>.</w:t>
            </w:r>
            <w:r w:rsidRPr="00BF4227">
              <w:rPr>
                <w:sz w:val="22"/>
                <w:szCs w:val="22"/>
              </w:rPr>
              <w:t>4</w:t>
            </w:r>
          </w:p>
        </w:tc>
        <w:tc>
          <w:tcPr>
            <w:tcW w:w="4486" w:type="pct"/>
            <w:shd w:val="clear" w:color="auto" w:fill="auto"/>
          </w:tcPr>
          <w:p w:rsidR="00BF4227" w:rsidRPr="00BF4227" w:rsidRDefault="00BF4227" w:rsidP="00256566">
            <w:pPr>
              <w:pStyle w:val="Default"/>
              <w:numPr>
                <w:ilvl w:val="0"/>
                <w:numId w:val="26"/>
              </w:numPr>
              <w:ind w:left="448" w:hanging="448"/>
              <w:jc w:val="both"/>
              <w:rPr>
                <w:sz w:val="22"/>
                <w:szCs w:val="22"/>
              </w:rPr>
            </w:pPr>
            <w:r w:rsidRPr="00BF4227">
              <w:rPr>
                <w:sz w:val="22"/>
                <w:szCs w:val="22"/>
              </w:rPr>
              <w:t xml:space="preserve">Create a document for your first course assignment, the first should be of size “A4”, while the second will be of size “Letter” and third page of size “Legal” the remaining pages should be of size “A4” but in “Landscape” orientation. </w:t>
            </w:r>
          </w:p>
          <w:p w:rsidR="00946D07" w:rsidRPr="00BF4227" w:rsidRDefault="00BF4227" w:rsidP="00256566">
            <w:pPr>
              <w:pStyle w:val="Default"/>
              <w:numPr>
                <w:ilvl w:val="0"/>
                <w:numId w:val="26"/>
              </w:numPr>
              <w:ind w:left="448" w:hanging="448"/>
              <w:jc w:val="both"/>
              <w:rPr>
                <w:sz w:val="22"/>
                <w:szCs w:val="22"/>
              </w:rPr>
            </w:pPr>
            <w:r w:rsidRPr="00BF4227">
              <w:rPr>
                <w:sz w:val="22"/>
                <w:szCs w:val="22"/>
              </w:rPr>
              <w:t>What is the main purpose of mail merge in MS Word? Elaborate with the help of suitable examples.</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c>
          <w:tcPr>
            <w:tcW w:w="228" w:type="pct"/>
            <w:shd w:val="clear" w:color="auto" w:fill="auto"/>
          </w:tcPr>
          <w:p w:rsidR="00946D07" w:rsidRPr="00BF4227" w:rsidRDefault="00946D07" w:rsidP="00946D07">
            <w:pPr>
              <w:tabs>
                <w:tab w:val="left" w:pos="540"/>
              </w:tabs>
              <w:ind w:left="-22" w:right="-96"/>
              <w:jc w:val="both"/>
              <w:rPr>
                <w:sz w:val="22"/>
                <w:szCs w:val="22"/>
              </w:rPr>
            </w:pPr>
            <w:r w:rsidRPr="00BF4227">
              <w:rPr>
                <w:sz w:val="22"/>
                <w:szCs w:val="22"/>
              </w:rPr>
              <w:t>Q</w:t>
            </w:r>
            <w:r w:rsidR="00774F4B">
              <w:rPr>
                <w:sz w:val="22"/>
                <w:szCs w:val="22"/>
              </w:rPr>
              <w:t>.</w:t>
            </w:r>
            <w:r w:rsidRPr="00BF4227">
              <w:rPr>
                <w:sz w:val="22"/>
                <w:szCs w:val="22"/>
              </w:rPr>
              <w:t>5</w:t>
            </w:r>
          </w:p>
        </w:tc>
        <w:tc>
          <w:tcPr>
            <w:tcW w:w="4486" w:type="pct"/>
            <w:shd w:val="clear" w:color="auto" w:fill="auto"/>
          </w:tcPr>
          <w:p w:rsidR="00946D07" w:rsidRPr="00BF4227" w:rsidRDefault="00BF4227" w:rsidP="00256566">
            <w:pPr>
              <w:pStyle w:val="Default"/>
              <w:numPr>
                <w:ilvl w:val="0"/>
                <w:numId w:val="29"/>
              </w:numPr>
              <w:ind w:left="448" w:hanging="448"/>
              <w:jc w:val="both"/>
              <w:rPr>
                <w:sz w:val="22"/>
                <w:szCs w:val="22"/>
              </w:rPr>
            </w:pPr>
            <w:r w:rsidRPr="00BF4227">
              <w:rPr>
                <w:sz w:val="22"/>
                <w:szCs w:val="22"/>
              </w:rPr>
              <w:t xml:space="preserve">What is the difference between text wrapping and merging cells in MS Excel? Explain with the help of an example. </w:t>
            </w:r>
            <w:r w:rsidR="00946D07" w:rsidRPr="00BF4227">
              <w:rPr>
                <w:sz w:val="22"/>
                <w:szCs w:val="22"/>
              </w:rPr>
              <w:t xml:space="preserve">Describe </w:t>
            </w:r>
            <w:r w:rsidRPr="00BF4227">
              <w:rPr>
                <w:sz w:val="22"/>
                <w:szCs w:val="22"/>
              </w:rPr>
              <w:t>a formula</w:t>
            </w:r>
            <w:r w:rsidR="00946D07" w:rsidRPr="00BF4227">
              <w:rPr>
                <w:sz w:val="22"/>
                <w:szCs w:val="22"/>
              </w:rPr>
              <w:t xml:space="preserve"> based on the COUNTIF function with some case study.</w:t>
            </w:r>
          </w:p>
        </w:tc>
        <w:tc>
          <w:tcPr>
            <w:tcW w:w="287" w:type="pct"/>
          </w:tcPr>
          <w:p w:rsidR="00946D07" w:rsidRPr="00256566" w:rsidRDefault="00946D07" w:rsidP="00946D07">
            <w:pPr>
              <w:pStyle w:val="Default"/>
              <w:rPr>
                <w:b/>
                <w:bCs/>
                <w:sz w:val="22"/>
                <w:szCs w:val="22"/>
              </w:rPr>
            </w:pPr>
            <w:r w:rsidRPr="00256566">
              <w:rPr>
                <w:b/>
                <w:bCs/>
                <w:sz w:val="22"/>
                <w:szCs w:val="22"/>
              </w:rPr>
              <w:t>(20)</w:t>
            </w:r>
          </w:p>
        </w:tc>
      </w:tr>
    </w:tbl>
    <w:p w:rsidR="00BD062A" w:rsidRDefault="00BD062A" w:rsidP="008864DA">
      <w:pPr>
        <w:jc w:val="center"/>
        <w:rPr>
          <w:b/>
          <w:sz w:val="20"/>
          <w:szCs w:val="20"/>
        </w:rPr>
      </w:pPr>
    </w:p>
    <w:p w:rsidR="0043280F" w:rsidRDefault="0043280F" w:rsidP="008864DA">
      <w:pPr>
        <w:jc w:val="center"/>
        <w:rPr>
          <w:b/>
          <w:sz w:val="20"/>
          <w:szCs w:val="20"/>
        </w:rPr>
      </w:pPr>
    </w:p>
    <w:p w:rsidR="0043280F" w:rsidRDefault="0043280F" w:rsidP="0043280F">
      <w:pPr>
        <w:tabs>
          <w:tab w:val="right" w:pos="7920"/>
        </w:tabs>
        <w:rPr>
          <w:b/>
          <w:snapToGrid w:val="0"/>
          <w:lang w:val="en-GB"/>
        </w:rPr>
      </w:pPr>
      <w:r w:rsidRPr="00774F4B">
        <w:rPr>
          <w:b/>
          <w:snapToGrid w:val="0"/>
          <w:lang w:val="en-GB"/>
        </w:rPr>
        <w:t>Total Marks: 100</w:t>
      </w:r>
      <w:r w:rsidRPr="00774F4B">
        <w:rPr>
          <w:b/>
          <w:snapToGrid w:val="0"/>
          <w:lang w:val="en-GB"/>
        </w:rPr>
        <w:tab/>
        <w:t>Passing Marks: 50</w:t>
      </w:r>
    </w:p>
    <w:p w:rsidR="005830BC" w:rsidRPr="00774F4B" w:rsidRDefault="005830BC" w:rsidP="008864DA">
      <w:pPr>
        <w:jc w:val="center"/>
        <w:rPr>
          <w:b/>
          <w:sz w:val="28"/>
          <w:szCs w:val="28"/>
        </w:rPr>
      </w:pPr>
      <w:r w:rsidRPr="00774F4B">
        <w:rPr>
          <w:b/>
          <w:sz w:val="28"/>
          <w:szCs w:val="28"/>
        </w:rPr>
        <w:t>ASSIGNMENT No. 2</w:t>
      </w:r>
    </w:p>
    <w:p w:rsidR="00256566" w:rsidRDefault="00256566" w:rsidP="00B305AB">
      <w:pPr>
        <w:pBdr>
          <w:bottom w:val="single" w:sz="12" w:space="1" w:color="auto"/>
        </w:pBdr>
        <w:jc w:val="both"/>
        <w:rPr>
          <w:b/>
          <w:i/>
          <w:sz w:val="20"/>
          <w:szCs w:val="20"/>
        </w:rPr>
      </w:pPr>
    </w:p>
    <w:p w:rsidR="002973D9" w:rsidRPr="00256566" w:rsidRDefault="00B07829" w:rsidP="00B305AB">
      <w:pPr>
        <w:pBdr>
          <w:bottom w:val="single" w:sz="12" w:space="1" w:color="auto"/>
        </w:pBdr>
        <w:jc w:val="both"/>
        <w:rPr>
          <w:b/>
          <w:i/>
          <w:sz w:val="20"/>
          <w:szCs w:val="20"/>
        </w:rPr>
      </w:pPr>
      <w:r w:rsidRPr="00256566">
        <w:rPr>
          <w:b/>
          <w:i/>
          <w:sz w:val="20"/>
          <w:szCs w:val="20"/>
        </w:rPr>
        <w:t>Note: All questions carry equal marks.</w:t>
      </w:r>
    </w:p>
    <w:p w:rsidR="00774F4B" w:rsidRPr="00256566" w:rsidRDefault="00774F4B" w:rsidP="00B305AB">
      <w:pPr>
        <w:pBdr>
          <w:bottom w:val="single" w:sz="12" w:space="1" w:color="auto"/>
        </w:pBdr>
        <w:jc w:val="both"/>
        <w:rPr>
          <w:b/>
          <w:snapToGrid w:val="0"/>
          <w:sz w:val="4"/>
          <w:szCs w:val="4"/>
          <w:lang w:val="en-GB"/>
        </w:rPr>
      </w:pPr>
    </w:p>
    <w:tbl>
      <w:tblPr>
        <w:tblW w:w="5000" w:type="pct"/>
        <w:tblLook w:val="04A0"/>
      </w:tblPr>
      <w:tblGrid>
        <w:gridCol w:w="540"/>
        <w:gridCol w:w="7013"/>
        <w:gridCol w:w="583"/>
      </w:tblGrid>
      <w:tr w:rsidR="00946D07" w:rsidRPr="00BF4227" w:rsidTr="00256566">
        <w:trPr>
          <w:trHeight w:val="242"/>
        </w:trPr>
        <w:tc>
          <w:tcPr>
            <w:tcW w:w="238" w:type="pct"/>
            <w:shd w:val="clear" w:color="auto" w:fill="auto"/>
          </w:tcPr>
          <w:p w:rsidR="00946D07" w:rsidRPr="00BF4227" w:rsidRDefault="00946D07" w:rsidP="00946D07">
            <w:pPr>
              <w:tabs>
                <w:tab w:val="left" w:pos="540"/>
              </w:tabs>
              <w:jc w:val="both"/>
              <w:rPr>
                <w:sz w:val="22"/>
                <w:szCs w:val="22"/>
              </w:rPr>
            </w:pPr>
            <w:r w:rsidRPr="00BF4227">
              <w:rPr>
                <w:sz w:val="22"/>
                <w:szCs w:val="22"/>
              </w:rPr>
              <w:t>Q</w:t>
            </w:r>
            <w:r w:rsidR="00774F4B">
              <w:rPr>
                <w:sz w:val="22"/>
                <w:szCs w:val="22"/>
              </w:rPr>
              <w:t>.</w:t>
            </w:r>
            <w:r w:rsidRPr="00BF4227">
              <w:rPr>
                <w:sz w:val="22"/>
                <w:szCs w:val="22"/>
              </w:rPr>
              <w:t>1</w:t>
            </w:r>
          </w:p>
        </w:tc>
        <w:tc>
          <w:tcPr>
            <w:tcW w:w="4475" w:type="pct"/>
            <w:shd w:val="clear" w:color="auto" w:fill="auto"/>
          </w:tcPr>
          <w:p w:rsidR="00BF4227" w:rsidRPr="00BF4227" w:rsidRDefault="00BF4227" w:rsidP="00256566">
            <w:pPr>
              <w:pStyle w:val="Default"/>
              <w:numPr>
                <w:ilvl w:val="0"/>
                <w:numId w:val="30"/>
              </w:numPr>
              <w:jc w:val="both"/>
              <w:rPr>
                <w:sz w:val="22"/>
                <w:szCs w:val="22"/>
              </w:rPr>
            </w:pPr>
            <w:r w:rsidRPr="00BF4227">
              <w:rPr>
                <w:sz w:val="22"/>
                <w:szCs w:val="22"/>
              </w:rPr>
              <w:t xml:space="preserve">Write a step-by-step procedure to add and clear the print area from a document. </w:t>
            </w:r>
          </w:p>
          <w:p w:rsidR="00BF4227" w:rsidRPr="00BF4227" w:rsidRDefault="00BF4227" w:rsidP="00256566">
            <w:pPr>
              <w:pStyle w:val="Default"/>
              <w:numPr>
                <w:ilvl w:val="0"/>
                <w:numId w:val="30"/>
              </w:numPr>
              <w:jc w:val="both"/>
              <w:rPr>
                <w:sz w:val="22"/>
                <w:szCs w:val="22"/>
              </w:rPr>
            </w:pPr>
            <w:r w:rsidRPr="00BF4227">
              <w:rPr>
                <w:sz w:val="22"/>
                <w:szCs w:val="22"/>
              </w:rPr>
              <w:t>Explain the “AVERAGEIF” formula and its parameters in excel worksheet.</w:t>
            </w:r>
          </w:p>
          <w:p w:rsidR="00946D07" w:rsidRPr="00BF4227" w:rsidRDefault="00BF4227" w:rsidP="00256566">
            <w:pPr>
              <w:pStyle w:val="Default"/>
              <w:numPr>
                <w:ilvl w:val="0"/>
                <w:numId w:val="30"/>
              </w:numPr>
              <w:jc w:val="both"/>
              <w:rPr>
                <w:sz w:val="22"/>
                <w:szCs w:val="22"/>
              </w:rPr>
            </w:pPr>
            <w:r w:rsidRPr="00BF4227">
              <w:rPr>
                <w:sz w:val="22"/>
                <w:szCs w:val="22"/>
              </w:rPr>
              <w:t>What is meant by cell reference? What different types of cell reference are available in excel? Explain each one of them in detail.</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1061"/>
        </w:trPr>
        <w:tc>
          <w:tcPr>
            <w:tcW w:w="238" w:type="pct"/>
            <w:shd w:val="clear" w:color="auto" w:fill="auto"/>
          </w:tcPr>
          <w:p w:rsidR="00946D07" w:rsidRPr="00BF4227" w:rsidRDefault="00946D07" w:rsidP="00946D07">
            <w:pPr>
              <w:tabs>
                <w:tab w:val="left" w:pos="540"/>
              </w:tabs>
              <w:jc w:val="both"/>
              <w:rPr>
                <w:sz w:val="22"/>
                <w:szCs w:val="22"/>
              </w:rPr>
            </w:pPr>
            <w:r w:rsidRPr="00BF4227">
              <w:rPr>
                <w:sz w:val="22"/>
                <w:szCs w:val="22"/>
              </w:rPr>
              <w:t>Q</w:t>
            </w:r>
            <w:r w:rsidR="00774F4B">
              <w:rPr>
                <w:sz w:val="22"/>
                <w:szCs w:val="22"/>
              </w:rPr>
              <w:t>.</w:t>
            </w:r>
            <w:r w:rsidRPr="00BF4227">
              <w:rPr>
                <w:sz w:val="22"/>
                <w:szCs w:val="22"/>
              </w:rPr>
              <w:t>2</w:t>
            </w:r>
          </w:p>
        </w:tc>
        <w:tc>
          <w:tcPr>
            <w:tcW w:w="4475" w:type="pct"/>
            <w:shd w:val="clear" w:color="auto" w:fill="auto"/>
          </w:tcPr>
          <w:p w:rsidR="00BF4227" w:rsidRPr="00BF4227" w:rsidRDefault="00283B18" w:rsidP="00256566">
            <w:pPr>
              <w:pStyle w:val="Default"/>
              <w:numPr>
                <w:ilvl w:val="0"/>
                <w:numId w:val="24"/>
              </w:numPr>
              <w:jc w:val="both"/>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left:0;text-align:left;margin-left:364.2pt;margin-top:.3pt;width:72.3pt;height:44.75pt;z-index:-251659264;visibility:visible;mso-position-horizontal-relative:text;mso-position-vertical-relative:text" wrapcoords="0 0 0 20997 21062 20997 21062 0 0 0">
                  <v:imagedata r:id="rId7" o:title=""/>
                  <w10:wrap type="through"/>
                </v:shape>
              </w:pict>
            </w:r>
            <w:r w:rsidR="00BF4227" w:rsidRPr="00BF4227">
              <w:rPr>
                <w:sz w:val="22"/>
                <w:szCs w:val="22"/>
              </w:rPr>
              <w:t xml:space="preserve">Write a formula to calculate the multiplication of both columns and show results in the next column? </w:t>
            </w:r>
          </w:p>
          <w:p w:rsidR="00946D07" w:rsidRPr="00BF4227" w:rsidRDefault="00946D07" w:rsidP="00256566">
            <w:pPr>
              <w:pStyle w:val="Default"/>
              <w:numPr>
                <w:ilvl w:val="0"/>
                <w:numId w:val="24"/>
              </w:numPr>
              <w:jc w:val="both"/>
              <w:rPr>
                <w:sz w:val="22"/>
                <w:szCs w:val="22"/>
              </w:rPr>
            </w:pPr>
            <w:r w:rsidRPr="00BF4227">
              <w:rPr>
                <w:sz w:val="22"/>
                <w:szCs w:val="22"/>
              </w:rPr>
              <w:t>Apply conditional statement IF in excel worksheet to display the grade while the user enters in to marks of subject, take any grading scheme of any institution from internet.</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1228"/>
        </w:trPr>
        <w:tc>
          <w:tcPr>
            <w:tcW w:w="238" w:type="pct"/>
            <w:shd w:val="clear" w:color="auto" w:fill="auto"/>
          </w:tcPr>
          <w:p w:rsidR="00946D07" w:rsidRPr="00BF4227" w:rsidRDefault="00946D07" w:rsidP="00946D07">
            <w:pPr>
              <w:tabs>
                <w:tab w:val="left" w:pos="540"/>
              </w:tabs>
              <w:jc w:val="both"/>
              <w:rPr>
                <w:sz w:val="22"/>
                <w:szCs w:val="22"/>
              </w:rPr>
            </w:pPr>
            <w:r w:rsidRPr="00BF4227">
              <w:rPr>
                <w:sz w:val="22"/>
                <w:szCs w:val="22"/>
              </w:rPr>
              <w:t>Q</w:t>
            </w:r>
            <w:r w:rsidR="00774F4B">
              <w:rPr>
                <w:sz w:val="22"/>
                <w:szCs w:val="22"/>
              </w:rPr>
              <w:t>.</w:t>
            </w:r>
            <w:r w:rsidRPr="00BF4227">
              <w:rPr>
                <w:sz w:val="22"/>
                <w:szCs w:val="22"/>
              </w:rPr>
              <w:t>3</w:t>
            </w:r>
          </w:p>
        </w:tc>
        <w:tc>
          <w:tcPr>
            <w:tcW w:w="4475" w:type="pct"/>
            <w:shd w:val="clear" w:color="auto" w:fill="auto"/>
          </w:tcPr>
          <w:p w:rsidR="00BF4227" w:rsidRPr="00BF4227" w:rsidRDefault="00283B18" w:rsidP="00256566">
            <w:pPr>
              <w:pStyle w:val="Default"/>
              <w:numPr>
                <w:ilvl w:val="0"/>
                <w:numId w:val="22"/>
              </w:numPr>
              <w:jc w:val="both"/>
              <w:rPr>
                <w:sz w:val="22"/>
                <w:szCs w:val="22"/>
              </w:rPr>
            </w:pPr>
            <w:r>
              <w:rPr>
                <w:noProof/>
              </w:rPr>
              <w:pict>
                <v:shape id="Picture 3" o:spid="_x0000_s2050" type="#_x0000_t75" style="position:absolute;left:0;text-align:left;margin-left:329.35pt;margin-top:.8pt;width:95.8pt;height:59.8pt;z-index:-251658240;visibility:visible;mso-position-horizontal-relative:text;mso-position-vertical-relative:text" wrapcoords="0 0 0 21130 21307 21130 21307 0 0 0">
                  <v:imagedata r:id="rId8" o:title=""/>
                  <w10:wrap type="tight"/>
                </v:shape>
              </w:pict>
            </w:r>
            <w:r w:rsidR="00BF4227" w:rsidRPr="00BF4227">
              <w:rPr>
                <w:sz w:val="22"/>
                <w:szCs w:val="22"/>
              </w:rPr>
              <w:t xml:space="preserve">Apply Filters display employees having a salary greater than 50,000 but less than 80,000. </w:t>
            </w:r>
          </w:p>
          <w:p w:rsidR="00946D07" w:rsidRPr="00BF4227" w:rsidRDefault="00BF4227" w:rsidP="00256566">
            <w:pPr>
              <w:pStyle w:val="Default"/>
              <w:numPr>
                <w:ilvl w:val="0"/>
                <w:numId w:val="22"/>
              </w:numPr>
              <w:jc w:val="both"/>
              <w:rPr>
                <w:sz w:val="22"/>
                <w:szCs w:val="22"/>
              </w:rPr>
            </w:pPr>
            <w:r w:rsidRPr="00BF4227">
              <w:rPr>
                <w:sz w:val="22"/>
                <w:szCs w:val="22"/>
              </w:rPr>
              <w:t>Using the same above table, filter out the person having salary less than 50,000 and living in Karachi.</w:t>
            </w:r>
          </w:p>
        </w:tc>
        <w:tc>
          <w:tcPr>
            <w:tcW w:w="287" w:type="pct"/>
          </w:tcPr>
          <w:p w:rsidR="00946D07" w:rsidRPr="00256566" w:rsidRDefault="00946D07" w:rsidP="00946D07">
            <w:pPr>
              <w:pStyle w:val="Default"/>
              <w:rPr>
                <w:b/>
                <w:bCs/>
                <w:sz w:val="22"/>
                <w:szCs w:val="22"/>
              </w:rPr>
            </w:pPr>
            <w:r w:rsidRPr="00256566">
              <w:rPr>
                <w:b/>
                <w:bCs/>
                <w:sz w:val="22"/>
                <w:szCs w:val="22"/>
              </w:rPr>
              <w:t>(20)</w:t>
            </w:r>
          </w:p>
        </w:tc>
      </w:tr>
      <w:tr w:rsidR="00946D07" w:rsidRPr="00BF4227" w:rsidTr="00256566">
        <w:trPr>
          <w:trHeight w:val="683"/>
        </w:trPr>
        <w:tc>
          <w:tcPr>
            <w:tcW w:w="238" w:type="pct"/>
            <w:shd w:val="clear" w:color="auto" w:fill="auto"/>
          </w:tcPr>
          <w:p w:rsidR="00946D07" w:rsidRPr="00BF4227" w:rsidRDefault="00946D07" w:rsidP="00946D07">
            <w:pPr>
              <w:tabs>
                <w:tab w:val="left" w:pos="540"/>
              </w:tabs>
              <w:jc w:val="both"/>
              <w:rPr>
                <w:sz w:val="22"/>
                <w:szCs w:val="22"/>
              </w:rPr>
            </w:pPr>
            <w:r w:rsidRPr="00BF4227">
              <w:rPr>
                <w:sz w:val="22"/>
                <w:szCs w:val="22"/>
              </w:rPr>
              <w:lastRenderedPageBreak/>
              <w:t>Q</w:t>
            </w:r>
            <w:r w:rsidR="00774F4B">
              <w:rPr>
                <w:sz w:val="22"/>
                <w:szCs w:val="22"/>
              </w:rPr>
              <w:t>.</w:t>
            </w:r>
            <w:r w:rsidRPr="00BF4227">
              <w:rPr>
                <w:sz w:val="22"/>
                <w:szCs w:val="22"/>
              </w:rPr>
              <w:t>4</w:t>
            </w:r>
          </w:p>
        </w:tc>
        <w:tc>
          <w:tcPr>
            <w:tcW w:w="4475" w:type="pct"/>
            <w:shd w:val="clear" w:color="auto" w:fill="auto"/>
          </w:tcPr>
          <w:p w:rsidR="00BF4227" w:rsidRPr="00BF4227" w:rsidRDefault="00BF4227" w:rsidP="00256566">
            <w:pPr>
              <w:pStyle w:val="Default"/>
              <w:numPr>
                <w:ilvl w:val="0"/>
                <w:numId w:val="31"/>
              </w:numPr>
              <w:jc w:val="both"/>
              <w:rPr>
                <w:sz w:val="22"/>
                <w:szCs w:val="22"/>
              </w:rPr>
            </w:pPr>
            <w:r w:rsidRPr="00BF4227">
              <w:rPr>
                <w:sz w:val="22"/>
                <w:szCs w:val="22"/>
              </w:rPr>
              <w:t xml:space="preserve">What is Slide Master, why do we use Slide Master? Write down the procedure to add company logo which should appear in all slides. </w:t>
            </w:r>
          </w:p>
          <w:p w:rsidR="00946D07" w:rsidRPr="00BF4227" w:rsidRDefault="00946D07" w:rsidP="00256566">
            <w:pPr>
              <w:pStyle w:val="ListParagraph"/>
              <w:numPr>
                <w:ilvl w:val="0"/>
                <w:numId w:val="31"/>
              </w:numPr>
              <w:autoSpaceDE w:val="0"/>
              <w:autoSpaceDN w:val="0"/>
              <w:adjustRightInd w:val="0"/>
              <w:jc w:val="both"/>
              <w:rPr>
                <w:sz w:val="22"/>
                <w:szCs w:val="22"/>
              </w:rPr>
            </w:pPr>
            <w:r w:rsidRPr="00BF4227">
              <w:rPr>
                <w:sz w:val="22"/>
                <w:szCs w:val="22"/>
              </w:rPr>
              <w:t xml:space="preserve">What is the impact of IT skills courses </w:t>
            </w:r>
            <w:r w:rsidR="00BF4227" w:rsidRPr="00BF4227">
              <w:rPr>
                <w:sz w:val="22"/>
                <w:szCs w:val="22"/>
              </w:rPr>
              <w:t>on</w:t>
            </w:r>
            <w:r w:rsidRPr="00BF4227">
              <w:rPr>
                <w:sz w:val="22"/>
                <w:szCs w:val="22"/>
              </w:rPr>
              <w:t xml:space="preserve"> the routine life of ordinary </w:t>
            </w:r>
            <w:r w:rsidR="00BF4227" w:rsidRPr="00BF4227">
              <w:rPr>
                <w:sz w:val="22"/>
                <w:szCs w:val="22"/>
              </w:rPr>
              <w:t>people</w:t>
            </w:r>
            <w:r w:rsidRPr="00BF4227">
              <w:rPr>
                <w:sz w:val="22"/>
                <w:szCs w:val="22"/>
              </w:rPr>
              <w:t>, elaborate.</w:t>
            </w:r>
          </w:p>
          <w:p w:rsidR="00BF4227" w:rsidRPr="00BF4227" w:rsidRDefault="00BF4227" w:rsidP="00256566">
            <w:pPr>
              <w:pStyle w:val="ListParagraph"/>
              <w:numPr>
                <w:ilvl w:val="0"/>
                <w:numId w:val="31"/>
              </w:numPr>
              <w:autoSpaceDE w:val="0"/>
              <w:autoSpaceDN w:val="0"/>
              <w:adjustRightInd w:val="0"/>
              <w:jc w:val="both"/>
              <w:rPr>
                <w:sz w:val="22"/>
                <w:szCs w:val="22"/>
              </w:rPr>
            </w:pPr>
            <w:r w:rsidRPr="00BF4227">
              <w:rPr>
                <w:sz w:val="22"/>
                <w:szCs w:val="22"/>
              </w:rPr>
              <w:t>Apply transition and animation effects. Using any predesign PowerPoint presentation.</w:t>
            </w:r>
          </w:p>
          <w:p w:rsidR="00946D07" w:rsidRPr="00BF4227" w:rsidRDefault="00946D07" w:rsidP="00256566">
            <w:pPr>
              <w:pStyle w:val="Default"/>
              <w:ind w:left="360" w:hanging="360"/>
              <w:jc w:val="both"/>
              <w:rPr>
                <w:sz w:val="22"/>
                <w:szCs w:val="22"/>
              </w:rPr>
            </w:pPr>
          </w:p>
        </w:tc>
        <w:tc>
          <w:tcPr>
            <w:tcW w:w="287" w:type="pct"/>
          </w:tcPr>
          <w:p w:rsidR="00946D07" w:rsidRPr="00BF4227" w:rsidRDefault="00946D07" w:rsidP="00946D07">
            <w:pPr>
              <w:autoSpaceDE w:val="0"/>
              <w:autoSpaceDN w:val="0"/>
              <w:adjustRightInd w:val="0"/>
              <w:rPr>
                <w:sz w:val="22"/>
                <w:szCs w:val="22"/>
              </w:rPr>
            </w:pPr>
            <w:r w:rsidRPr="00BF4227">
              <w:rPr>
                <w:sz w:val="22"/>
                <w:szCs w:val="22"/>
              </w:rPr>
              <w:t>(20)</w:t>
            </w:r>
          </w:p>
        </w:tc>
      </w:tr>
      <w:tr w:rsidR="00946D07" w:rsidRPr="00BF4227" w:rsidTr="00256566">
        <w:tc>
          <w:tcPr>
            <w:tcW w:w="238" w:type="pct"/>
            <w:shd w:val="clear" w:color="auto" w:fill="auto"/>
          </w:tcPr>
          <w:p w:rsidR="00946D07" w:rsidRPr="00BF4227" w:rsidRDefault="00946D07" w:rsidP="00946D07">
            <w:pPr>
              <w:tabs>
                <w:tab w:val="left" w:pos="540"/>
              </w:tabs>
              <w:jc w:val="both"/>
              <w:rPr>
                <w:sz w:val="22"/>
                <w:szCs w:val="22"/>
              </w:rPr>
            </w:pPr>
            <w:r w:rsidRPr="00BF4227">
              <w:rPr>
                <w:sz w:val="22"/>
                <w:szCs w:val="22"/>
              </w:rPr>
              <w:t>Q</w:t>
            </w:r>
            <w:r w:rsidR="00774F4B">
              <w:rPr>
                <w:sz w:val="22"/>
                <w:szCs w:val="22"/>
              </w:rPr>
              <w:t>.</w:t>
            </w:r>
            <w:r w:rsidRPr="00BF4227">
              <w:rPr>
                <w:sz w:val="22"/>
                <w:szCs w:val="22"/>
              </w:rPr>
              <w:t>5</w:t>
            </w:r>
          </w:p>
        </w:tc>
        <w:tc>
          <w:tcPr>
            <w:tcW w:w="4475" w:type="pct"/>
            <w:shd w:val="clear" w:color="auto" w:fill="auto"/>
          </w:tcPr>
          <w:p w:rsidR="00BF4227" w:rsidRPr="00BF4227" w:rsidRDefault="00946D07" w:rsidP="00256566">
            <w:pPr>
              <w:pStyle w:val="Default"/>
              <w:numPr>
                <w:ilvl w:val="0"/>
                <w:numId w:val="32"/>
              </w:numPr>
              <w:jc w:val="both"/>
              <w:rPr>
                <w:sz w:val="22"/>
                <w:szCs w:val="22"/>
              </w:rPr>
            </w:pPr>
            <w:r w:rsidRPr="00BF4227">
              <w:rPr>
                <w:sz w:val="22"/>
                <w:szCs w:val="22"/>
              </w:rPr>
              <w:t xml:space="preserve">Suppose you are working in an organization; your boss is asking you to prepare </w:t>
            </w:r>
            <w:r w:rsidR="00BF4227" w:rsidRPr="00BF4227">
              <w:rPr>
                <w:sz w:val="22"/>
                <w:szCs w:val="22"/>
              </w:rPr>
              <w:t>a presentation</w:t>
            </w:r>
            <w:r w:rsidRPr="00BF4227">
              <w:rPr>
                <w:sz w:val="22"/>
                <w:szCs w:val="22"/>
              </w:rPr>
              <w:t xml:space="preserve"> of your </w:t>
            </w:r>
            <w:r w:rsidR="00BF4227" w:rsidRPr="00BF4227">
              <w:rPr>
                <w:sz w:val="22"/>
                <w:szCs w:val="22"/>
              </w:rPr>
              <w:t>organization, elaborate your findings in detail with the help of a presentation to your course teacher.</w:t>
            </w:r>
          </w:p>
          <w:p w:rsidR="00BF4227" w:rsidRPr="00BF4227" w:rsidRDefault="00BF4227" w:rsidP="00256566">
            <w:pPr>
              <w:pStyle w:val="Default"/>
              <w:numPr>
                <w:ilvl w:val="0"/>
                <w:numId w:val="32"/>
              </w:numPr>
              <w:jc w:val="both"/>
              <w:rPr>
                <w:sz w:val="22"/>
                <w:szCs w:val="22"/>
              </w:rPr>
            </w:pPr>
            <w:r w:rsidRPr="00BF4227">
              <w:rPr>
                <w:sz w:val="22"/>
                <w:szCs w:val="22"/>
              </w:rPr>
              <w:t>Explain the components of InPage application windows.</w:t>
            </w:r>
          </w:p>
          <w:p w:rsidR="00946D07" w:rsidRPr="00BF4227" w:rsidRDefault="00BF4227" w:rsidP="00256566">
            <w:pPr>
              <w:pStyle w:val="Default"/>
              <w:numPr>
                <w:ilvl w:val="0"/>
                <w:numId w:val="32"/>
              </w:numPr>
              <w:jc w:val="both"/>
              <w:rPr>
                <w:sz w:val="22"/>
                <w:szCs w:val="22"/>
              </w:rPr>
            </w:pPr>
            <w:r w:rsidRPr="00BF4227">
              <w:rPr>
                <w:sz w:val="22"/>
                <w:szCs w:val="22"/>
              </w:rPr>
              <w:t>Install the latest InPage application and prepare a piece of news from any Urdu newspaper using different tools.</w:t>
            </w:r>
            <w:r w:rsidR="00946D07" w:rsidRPr="00BF4227">
              <w:rPr>
                <w:sz w:val="22"/>
                <w:szCs w:val="22"/>
              </w:rPr>
              <w:t xml:space="preserve"> </w:t>
            </w:r>
          </w:p>
        </w:tc>
        <w:tc>
          <w:tcPr>
            <w:tcW w:w="287" w:type="pct"/>
          </w:tcPr>
          <w:p w:rsidR="00946D07" w:rsidRPr="00BF4227" w:rsidRDefault="00946D07" w:rsidP="00946D07">
            <w:pPr>
              <w:pStyle w:val="Default"/>
              <w:rPr>
                <w:sz w:val="22"/>
                <w:szCs w:val="22"/>
              </w:rPr>
            </w:pPr>
            <w:r w:rsidRPr="00BF4227">
              <w:rPr>
                <w:sz w:val="22"/>
                <w:szCs w:val="22"/>
              </w:rPr>
              <w:t>(20)</w:t>
            </w:r>
          </w:p>
        </w:tc>
      </w:tr>
    </w:tbl>
    <w:p w:rsidR="00B478A1" w:rsidRPr="00BF4227" w:rsidRDefault="00B478A1" w:rsidP="00BF4227">
      <w:pPr>
        <w:tabs>
          <w:tab w:val="left" w:pos="720"/>
          <w:tab w:val="left" w:pos="1080"/>
          <w:tab w:val="left" w:pos="1260"/>
          <w:tab w:val="left" w:pos="2520"/>
          <w:tab w:val="left" w:pos="3060"/>
          <w:tab w:val="left" w:pos="5220"/>
          <w:tab w:val="left" w:pos="5760"/>
        </w:tabs>
        <w:jc w:val="both"/>
        <w:rPr>
          <w:sz w:val="8"/>
          <w:szCs w:val="8"/>
        </w:rPr>
      </w:pPr>
    </w:p>
    <w:sectPr w:rsidR="00B478A1" w:rsidRPr="00BF4227" w:rsidSect="00774F4B">
      <w:footerReference w:type="even" r:id="rId9"/>
      <w:footerReference w:type="default" r:id="rId10"/>
      <w:type w:val="continuous"/>
      <w:pgSz w:w="12240" w:h="15840" w:code="1"/>
      <w:pgMar w:top="2160" w:right="2160" w:bottom="2160" w:left="2160" w:header="0" w:footer="172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9D" w:rsidRDefault="00BC409D">
      <w:r>
        <w:separator/>
      </w:r>
    </w:p>
  </w:endnote>
  <w:endnote w:type="continuationSeparator" w:id="1">
    <w:p w:rsidR="00BC409D" w:rsidRDefault="00BC4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B0" w:rsidRDefault="001D22EB" w:rsidP="000907E6">
    <w:pPr>
      <w:pStyle w:val="Footer"/>
      <w:framePr w:wrap="around" w:vAnchor="text" w:hAnchor="margin" w:xAlign="center" w:y="1"/>
      <w:rPr>
        <w:rStyle w:val="PageNumber"/>
      </w:rPr>
    </w:pPr>
    <w:r>
      <w:rPr>
        <w:rStyle w:val="PageNumber"/>
      </w:rPr>
      <w:fldChar w:fldCharType="begin"/>
    </w:r>
    <w:r w:rsidR="00175BB0">
      <w:rPr>
        <w:rStyle w:val="PageNumber"/>
      </w:rPr>
      <w:instrText xml:space="preserve">PAGE  </w:instrText>
    </w:r>
    <w:r>
      <w:rPr>
        <w:rStyle w:val="PageNumber"/>
      </w:rPr>
      <w:fldChar w:fldCharType="end"/>
    </w:r>
  </w:p>
  <w:p w:rsidR="00175BB0" w:rsidRDefault="00175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4D" w:rsidRDefault="001D22EB">
    <w:pPr>
      <w:pStyle w:val="Footer"/>
      <w:jc w:val="center"/>
    </w:pPr>
    <w:r>
      <w:fldChar w:fldCharType="begin"/>
    </w:r>
    <w:r w:rsidR="0080604D">
      <w:instrText xml:space="preserve"> PAGE   \* MERGEFORMAT </w:instrText>
    </w:r>
    <w:r>
      <w:fldChar w:fldCharType="separate"/>
    </w:r>
    <w:r w:rsidR="00002059">
      <w:rPr>
        <w:noProof/>
      </w:rPr>
      <w:t>2</w:t>
    </w:r>
    <w:r>
      <w:rPr>
        <w:noProof/>
      </w:rPr>
      <w:fldChar w:fldCharType="end"/>
    </w:r>
  </w:p>
  <w:p w:rsidR="0080604D" w:rsidRDefault="00806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9D" w:rsidRDefault="00BC409D">
      <w:r>
        <w:separator/>
      </w:r>
    </w:p>
  </w:footnote>
  <w:footnote w:type="continuationSeparator" w:id="1">
    <w:p w:rsidR="00BC409D" w:rsidRDefault="00BC4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E70"/>
    <w:multiLevelType w:val="hybridMultilevel"/>
    <w:tmpl w:val="486498E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4804409"/>
    <w:multiLevelType w:val="hybridMultilevel"/>
    <w:tmpl w:val="AD1CAE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8352C0"/>
    <w:multiLevelType w:val="hybridMultilevel"/>
    <w:tmpl w:val="09765812"/>
    <w:lvl w:ilvl="0" w:tplc="380A37CE">
      <w:start w:val="1"/>
      <w:numFmt w:val="decimal"/>
      <w:lvlText w:val="%1."/>
      <w:lvlJc w:val="left"/>
      <w:pPr>
        <w:tabs>
          <w:tab w:val="num" w:pos="1080"/>
        </w:tabs>
        <w:ind w:left="1080" w:hanging="720"/>
      </w:pPr>
      <w:rPr>
        <w:sz w:val="16"/>
        <w:szCs w:val="22"/>
      </w:r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2459B"/>
    <w:multiLevelType w:val="hybridMultilevel"/>
    <w:tmpl w:val="0D2A66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72595"/>
    <w:multiLevelType w:val="hybridMultilevel"/>
    <w:tmpl w:val="E048E054"/>
    <w:lvl w:ilvl="0" w:tplc="9892932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AD56DF"/>
    <w:multiLevelType w:val="hybridMultilevel"/>
    <w:tmpl w:val="F73AFD04"/>
    <w:lvl w:ilvl="0" w:tplc="A13E3F2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4E1C3E"/>
    <w:multiLevelType w:val="hybridMultilevel"/>
    <w:tmpl w:val="41748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1E1894"/>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021461"/>
    <w:multiLevelType w:val="hybridMultilevel"/>
    <w:tmpl w:val="3946A7AE"/>
    <w:lvl w:ilvl="0" w:tplc="6DE66EC0">
      <w:numFmt w:val="bullet"/>
      <w:lvlText w:val=""/>
      <w:lvlJc w:val="left"/>
      <w:pPr>
        <w:ind w:left="1080" w:hanging="540"/>
      </w:pPr>
      <w:rPr>
        <w:rFonts w:ascii="Wingdings 2" w:eastAsia="Times New Roman" w:hAnsi="Wingdings 2"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145527D"/>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BF652A"/>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531A"/>
    <w:multiLevelType w:val="hybridMultilevel"/>
    <w:tmpl w:val="B60C6E36"/>
    <w:lvl w:ilvl="0" w:tplc="7A10480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4D02508"/>
    <w:multiLevelType w:val="hybridMultilevel"/>
    <w:tmpl w:val="61EAD3C0"/>
    <w:lvl w:ilvl="0" w:tplc="0DAE259E">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914EB4"/>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152359"/>
    <w:multiLevelType w:val="hybridMultilevel"/>
    <w:tmpl w:val="895045D2"/>
    <w:lvl w:ilvl="0" w:tplc="04090017">
      <w:start w:val="1"/>
      <w:numFmt w:val="lowerLetter"/>
      <w:lvlText w:val="%1)"/>
      <w:lvlJc w:val="left"/>
      <w:pPr>
        <w:ind w:left="291" w:hanging="360"/>
      </w:p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15">
    <w:nsid w:val="53825FA9"/>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513AA8"/>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0B1A3A"/>
    <w:multiLevelType w:val="hybridMultilevel"/>
    <w:tmpl w:val="9992FD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2E0A7E"/>
    <w:multiLevelType w:val="hybridMultilevel"/>
    <w:tmpl w:val="109C9D84"/>
    <w:lvl w:ilvl="0" w:tplc="F704102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A312AA6"/>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2E47C5"/>
    <w:multiLevelType w:val="hybridMultilevel"/>
    <w:tmpl w:val="486498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752100"/>
    <w:multiLevelType w:val="hybridMultilevel"/>
    <w:tmpl w:val="5CA231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6F01DC"/>
    <w:multiLevelType w:val="hybridMultilevel"/>
    <w:tmpl w:val="F7BCA726"/>
    <w:lvl w:ilvl="0" w:tplc="FEA6C2B4">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6171945"/>
    <w:multiLevelType w:val="hybridMultilevel"/>
    <w:tmpl w:val="3A1A81F8"/>
    <w:lvl w:ilvl="0" w:tplc="F1F85A50">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D65F89"/>
    <w:multiLevelType w:val="hybridMultilevel"/>
    <w:tmpl w:val="B232A712"/>
    <w:lvl w:ilvl="0" w:tplc="E4FC2C30">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A817373"/>
    <w:multiLevelType w:val="hybridMultilevel"/>
    <w:tmpl w:val="5F9434B2"/>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7B1D4852"/>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0324E3"/>
    <w:multiLevelType w:val="hybridMultilevel"/>
    <w:tmpl w:val="8B0CB4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E067542"/>
    <w:multiLevelType w:val="hybridMultilevel"/>
    <w:tmpl w:val="75AA7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1E210E"/>
    <w:multiLevelType w:val="hybridMultilevel"/>
    <w:tmpl w:val="BEB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33D62"/>
    <w:multiLevelType w:val="hybridMultilevel"/>
    <w:tmpl w:val="D99E406C"/>
    <w:lvl w:ilvl="0" w:tplc="5EFC66CA">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9"/>
  </w:num>
  <w:num w:numId="13">
    <w:abstractNumId w:val="8"/>
  </w:num>
  <w:num w:numId="14">
    <w:abstractNumId w:val="27"/>
  </w:num>
  <w:num w:numId="15">
    <w:abstractNumId w:val="17"/>
  </w:num>
  <w:num w:numId="16">
    <w:abstractNumId w:val="14"/>
  </w:num>
  <w:num w:numId="17">
    <w:abstractNumId w:val="6"/>
  </w:num>
  <w:num w:numId="18">
    <w:abstractNumId w:val="10"/>
  </w:num>
  <w:num w:numId="19">
    <w:abstractNumId w:val="28"/>
  </w:num>
  <w:num w:numId="20">
    <w:abstractNumId w:val="19"/>
  </w:num>
  <w:num w:numId="21">
    <w:abstractNumId w:val="7"/>
  </w:num>
  <w:num w:numId="22">
    <w:abstractNumId w:val="13"/>
  </w:num>
  <w:num w:numId="23">
    <w:abstractNumId w:val="15"/>
  </w:num>
  <w:num w:numId="24">
    <w:abstractNumId w:val="16"/>
  </w:num>
  <w:num w:numId="25">
    <w:abstractNumId w:val="26"/>
  </w:num>
  <w:num w:numId="26">
    <w:abstractNumId w:val="9"/>
  </w:num>
  <w:num w:numId="27">
    <w:abstractNumId w:val="3"/>
  </w:num>
  <w:num w:numId="28">
    <w:abstractNumId w:val="21"/>
  </w:num>
  <w:num w:numId="29">
    <w:abstractNumId w:val="1"/>
  </w:num>
  <w:num w:numId="30">
    <w:abstractNumId w:val="25"/>
  </w:num>
  <w:num w:numId="31">
    <w:abstractNumId w:val="2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30BC"/>
    <w:rsid w:val="00002059"/>
    <w:rsid w:val="00005AF3"/>
    <w:rsid w:val="00007801"/>
    <w:rsid w:val="00037C92"/>
    <w:rsid w:val="000509BB"/>
    <w:rsid w:val="0006080D"/>
    <w:rsid w:val="000630A7"/>
    <w:rsid w:val="00082F12"/>
    <w:rsid w:val="000835EC"/>
    <w:rsid w:val="000904DC"/>
    <w:rsid w:val="000907E6"/>
    <w:rsid w:val="000C222C"/>
    <w:rsid w:val="000E0BE2"/>
    <w:rsid w:val="00112DD0"/>
    <w:rsid w:val="001209EA"/>
    <w:rsid w:val="001621B1"/>
    <w:rsid w:val="00175BB0"/>
    <w:rsid w:val="00177D57"/>
    <w:rsid w:val="00187375"/>
    <w:rsid w:val="00197455"/>
    <w:rsid w:val="001A1C2D"/>
    <w:rsid w:val="001A2F5A"/>
    <w:rsid w:val="001B34A3"/>
    <w:rsid w:val="001B5E71"/>
    <w:rsid w:val="001C09A5"/>
    <w:rsid w:val="001D22EB"/>
    <w:rsid w:val="001D6135"/>
    <w:rsid w:val="001E7A39"/>
    <w:rsid w:val="0020482A"/>
    <w:rsid w:val="00212474"/>
    <w:rsid w:val="00220AD5"/>
    <w:rsid w:val="00254292"/>
    <w:rsid w:val="00256566"/>
    <w:rsid w:val="00264136"/>
    <w:rsid w:val="00283B18"/>
    <w:rsid w:val="002973D9"/>
    <w:rsid w:val="002A1CB0"/>
    <w:rsid w:val="002B3333"/>
    <w:rsid w:val="002D06AD"/>
    <w:rsid w:val="002E6EB4"/>
    <w:rsid w:val="0030091F"/>
    <w:rsid w:val="003048F9"/>
    <w:rsid w:val="00316812"/>
    <w:rsid w:val="003239FF"/>
    <w:rsid w:val="00326A80"/>
    <w:rsid w:val="00327858"/>
    <w:rsid w:val="00344F81"/>
    <w:rsid w:val="00345A94"/>
    <w:rsid w:val="00353037"/>
    <w:rsid w:val="00366CF1"/>
    <w:rsid w:val="00377DEF"/>
    <w:rsid w:val="003B0A8E"/>
    <w:rsid w:val="003B26DA"/>
    <w:rsid w:val="003B2D00"/>
    <w:rsid w:val="004126B4"/>
    <w:rsid w:val="004219B3"/>
    <w:rsid w:val="004274A0"/>
    <w:rsid w:val="00427794"/>
    <w:rsid w:val="0043280F"/>
    <w:rsid w:val="0043443D"/>
    <w:rsid w:val="0045111D"/>
    <w:rsid w:val="00465F97"/>
    <w:rsid w:val="00487F07"/>
    <w:rsid w:val="00494762"/>
    <w:rsid w:val="004A6068"/>
    <w:rsid w:val="004A7A3E"/>
    <w:rsid w:val="004D1422"/>
    <w:rsid w:val="004E4718"/>
    <w:rsid w:val="004E5F51"/>
    <w:rsid w:val="004F1960"/>
    <w:rsid w:val="00532EB9"/>
    <w:rsid w:val="005450C6"/>
    <w:rsid w:val="00545767"/>
    <w:rsid w:val="00577160"/>
    <w:rsid w:val="005830BC"/>
    <w:rsid w:val="00587C9F"/>
    <w:rsid w:val="005B29F9"/>
    <w:rsid w:val="005B4372"/>
    <w:rsid w:val="005F5FD0"/>
    <w:rsid w:val="00614099"/>
    <w:rsid w:val="00626A63"/>
    <w:rsid w:val="00644A52"/>
    <w:rsid w:val="006452CC"/>
    <w:rsid w:val="00676AE9"/>
    <w:rsid w:val="006C3B2B"/>
    <w:rsid w:val="007008BD"/>
    <w:rsid w:val="007016A9"/>
    <w:rsid w:val="0072170E"/>
    <w:rsid w:val="007500B2"/>
    <w:rsid w:val="00754EEC"/>
    <w:rsid w:val="00774F4B"/>
    <w:rsid w:val="00777528"/>
    <w:rsid w:val="007A6184"/>
    <w:rsid w:val="007A7C1B"/>
    <w:rsid w:val="007B57C3"/>
    <w:rsid w:val="007D0BC0"/>
    <w:rsid w:val="007E6EED"/>
    <w:rsid w:val="007F1BEA"/>
    <w:rsid w:val="0080238F"/>
    <w:rsid w:val="0080604D"/>
    <w:rsid w:val="0082173A"/>
    <w:rsid w:val="008544E7"/>
    <w:rsid w:val="00854988"/>
    <w:rsid w:val="0085610E"/>
    <w:rsid w:val="00856E14"/>
    <w:rsid w:val="00857B32"/>
    <w:rsid w:val="00884948"/>
    <w:rsid w:val="008864DA"/>
    <w:rsid w:val="00897D67"/>
    <w:rsid w:val="008A2F97"/>
    <w:rsid w:val="008C098F"/>
    <w:rsid w:val="008C1A6F"/>
    <w:rsid w:val="008C3518"/>
    <w:rsid w:val="008F1BE3"/>
    <w:rsid w:val="008F7100"/>
    <w:rsid w:val="00912685"/>
    <w:rsid w:val="00923B6A"/>
    <w:rsid w:val="00924D26"/>
    <w:rsid w:val="00926BB9"/>
    <w:rsid w:val="00936090"/>
    <w:rsid w:val="0094653E"/>
    <w:rsid w:val="00946D07"/>
    <w:rsid w:val="00951C88"/>
    <w:rsid w:val="009617DB"/>
    <w:rsid w:val="00967520"/>
    <w:rsid w:val="00972B36"/>
    <w:rsid w:val="00976D52"/>
    <w:rsid w:val="00976FFA"/>
    <w:rsid w:val="009A6B3E"/>
    <w:rsid w:val="009B68BB"/>
    <w:rsid w:val="009C08FF"/>
    <w:rsid w:val="009C645D"/>
    <w:rsid w:val="009D71CC"/>
    <w:rsid w:val="009E2379"/>
    <w:rsid w:val="009E24E2"/>
    <w:rsid w:val="00A23131"/>
    <w:rsid w:val="00A275D2"/>
    <w:rsid w:val="00A31199"/>
    <w:rsid w:val="00A3781B"/>
    <w:rsid w:val="00A72BC7"/>
    <w:rsid w:val="00AB2F76"/>
    <w:rsid w:val="00AB5002"/>
    <w:rsid w:val="00B07829"/>
    <w:rsid w:val="00B10392"/>
    <w:rsid w:val="00B305AB"/>
    <w:rsid w:val="00B478A1"/>
    <w:rsid w:val="00B5660B"/>
    <w:rsid w:val="00B8639C"/>
    <w:rsid w:val="00BA55DA"/>
    <w:rsid w:val="00BA63B8"/>
    <w:rsid w:val="00BB5B92"/>
    <w:rsid w:val="00BC409D"/>
    <w:rsid w:val="00BD062A"/>
    <w:rsid w:val="00BD451B"/>
    <w:rsid w:val="00BF4227"/>
    <w:rsid w:val="00BF557A"/>
    <w:rsid w:val="00BF624C"/>
    <w:rsid w:val="00BF687D"/>
    <w:rsid w:val="00C129BD"/>
    <w:rsid w:val="00C12D29"/>
    <w:rsid w:val="00C13643"/>
    <w:rsid w:val="00C42800"/>
    <w:rsid w:val="00C55FC6"/>
    <w:rsid w:val="00C90781"/>
    <w:rsid w:val="00CA04A5"/>
    <w:rsid w:val="00CE7385"/>
    <w:rsid w:val="00CE7A0D"/>
    <w:rsid w:val="00CF44EB"/>
    <w:rsid w:val="00D44DA4"/>
    <w:rsid w:val="00D638AF"/>
    <w:rsid w:val="00D9293C"/>
    <w:rsid w:val="00D93D31"/>
    <w:rsid w:val="00DA4007"/>
    <w:rsid w:val="00DC255A"/>
    <w:rsid w:val="00DE6134"/>
    <w:rsid w:val="00E00267"/>
    <w:rsid w:val="00E11FF9"/>
    <w:rsid w:val="00E419DD"/>
    <w:rsid w:val="00E52E43"/>
    <w:rsid w:val="00EC1AF4"/>
    <w:rsid w:val="00ED3CAC"/>
    <w:rsid w:val="00EE2000"/>
    <w:rsid w:val="00EF04D2"/>
    <w:rsid w:val="00EF65A5"/>
    <w:rsid w:val="00F12447"/>
    <w:rsid w:val="00F173AF"/>
    <w:rsid w:val="00F244E6"/>
    <w:rsid w:val="00F406AD"/>
    <w:rsid w:val="00F57654"/>
    <w:rsid w:val="00F72B8F"/>
    <w:rsid w:val="00FB53F3"/>
    <w:rsid w:val="00FF716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0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30BC"/>
    <w:pPr>
      <w:tabs>
        <w:tab w:val="center" w:pos="4320"/>
        <w:tab w:val="right" w:pos="8640"/>
      </w:tabs>
    </w:pPr>
    <w:rPr>
      <w:lang/>
    </w:rPr>
  </w:style>
  <w:style w:type="character" w:styleId="PageNumber">
    <w:name w:val="page number"/>
    <w:basedOn w:val="DefaultParagraphFont"/>
    <w:rsid w:val="00A23131"/>
  </w:style>
  <w:style w:type="character" w:customStyle="1" w:styleId="FooterChar">
    <w:name w:val="Footer Char"/>
    <w:link w:val="Footer"/>
    <w:uiPriority w:val="99"/>
    <w:rsid w:val="00EE2000"/>
    <w:rPr>
      <w:sz w:val="24"/>
      <w:szCs w:val="24"/>
    </w:rPr>
  </w:style>
  <w:style w:type="paragraph" w:styleId="BalloonText">
    <w:name w:val="Balloon Text"/>
    <w:basedOn w:val="Normal"/>
    <w:link w:val="BalloonTextChar"/>
    <w:rsid w:val="004F1960"/>
    <w:rPr>
      <w:rFonts w:ascii="Tahoma" w:hAnsi="Tahoma"/>
      <w:sz w:val="16"/>
      <w:szCs w:val="16"/>
      <w:lang/>
    </w:rPr>
  </w:style>
  <w:style w:type="character" w:customStyle="1" w:styleId="BalloonTextChar">
    <w:name w:val="Balloon Text Char"/>
    <w:link w:val="BalloonText"/>
    <w:rsid w:val="004F1960"/>
    <w:rPr>
      <w:rFonts w:ascii="Tahoma" w:hAnsi="Tahoma" w:cs="Tahoma"/>
      <w:sz w:val="16"/>
      <w:szCs w:val="16"/>
    </w:rPr>
  </w:style>
  <w:style w:type="paragraph" w:customStyle="1" w:styleId="Default">
    <w:name w:val="Default"/>
    <w:rsid w:val="00EF04D2"/>
    <w:pPr>
      <w:autoSpaceDE w:val="0"/>
      <w:autoSpaceDN w:val="0"/>
      <w:adjustRightInd w:val="0"/>
    </w:pPr>
    <w:rPr>
      <w:color w:val="000000"/>
      <w:sz w:val="24"/>
      <w:szCs w:val="24"/>
    </w:rPr>
  </w:style>
  <w:style w:type="table" w:styleId="TableGrid">
    <w:name w:val="Table Grid"/>
    <w:basedOn w:val="TableNormal"/>
    <w:uiPriority w:val="59"/>
    <w:rsid w:val="00EF0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630A7"/>
    <w:pPr>
      <w:tabs>
        <w:tab w:val="center" w:pos="4680"/>
        <w:tab w:val="right" w:pos="9360"/>
      </w:tabs>
    </w:pPr>
    <w:rPr>
      <w:lang/>
    </w:rPr>
  </w:style>
  <w:style w:type="character" w:customStyle="1" w:styleId="HeaderChar">
    <w:name w:val="Header Char"/>
    <w:link w:val="Header"/>
    <w:rsid w:val="000630A7"/>
    <w:rPr>
      <w:sz w:val="24"/>
      <w:szCs w:val="24"/>
    </w:rPr>
  </w:style>
  <w:style w:type="paragraph" w:styleId="ListParagraph">
    <w:name w:val="List Paragraph"/>
    <w:basedOn w:val="Normal"/>
    <w:uiPriority w:val="34"/>
    <w:qFormat/>
    <w:rsid w:val="000E0BE2"/>
    <w:pPr>
      <w:ind w:left="720"/>
      <w:contextualSpacing/>
    </w:pPr>
  </w:style>
</w:styles>
</file>

<file path=word/webSettings.xml><?xml version="1.0" encoding="utf-8"?>
<w:webSettings xmlns:r="http://schemas.openxmlformats.org/officeDocument/2006/relationships" xmlns:w="http://schemas.openxmlformats.org/wordprocessingml/2006/main">
  <w:divs>
    <w:div w:id="250240982">
      <w:bodyDiv w:val="1"/>
      <w:marLeft w:val="0"/>
      <w:marRight w:val="0"/>
      <w:marTop w:val="0"/>
      <w:marBottom w:val="0"/>
      <w:divBdr>
        <w:top w:val="none" w:sz="0" w:space="0" w:color="auto"/>
        <w:left w:val="none" w:sz="0" w:space="0" w:color="auto"/>
        <w:bottom w:val="none" w:sz="0" w:space="0" w:color="auto"/>
        <w:right w:val="none" w:sz="0" w:space="0" w:color="auto"/>
      </w:divBdr>
    </w:div>
    <w:div w:id="1447235952">
      <w:bodyDiv w:val="1"/>
      <w:marLeft w:val="0"/>
      <w:marRight w:val="0"/>
      <w:marTop w:val="0"/>
      <w:marBottom w:val="0"/>
      <w:divBdr>
        <w:top w:val="none" w:sz="0" w:space="0" w:color="auto"/>
        <w:left w:val="none" w:sz="0" w:space="0" w:color="auto"/>
        <w:bottom w:val="none" w:sz="0" w:space="0" w:color="auto"/>
        <w:right w:val="none" w:sz="0" w:space="0" w:color="auto"/>
      </w:divBdr>
    </w:div>
    <w:div w:id="16825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ALLAMA IQBAL OPEN UNIVERSITY, ISLAMABAD</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 ISLAMABAD</dc:title>
  <dc:subject/>
  <dc:creator>ser</dc:creator>
  <cp:keywords/>
  <cp:lastModifiedBy>Usman</cp:lastModifiedBy>
  <cp:revision>2</cp:revision>
  <cp:lastPrinted>2022-02-23T05:27:00Z</cp:lastPrinted>
  <dcterms:created xsi:type="dcterms:W3CDTF">2025-05-02T15:16:00Z</dcterms:created>
  <dcterms:modified xsi:type="dcterms:W3CDTF">2025-05-02T15:16:00Z</dcterms:modified>
</cp:coreProperties>
</file>